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EE" w:rsidRPr="00130D18" w:rsidRDefault="00130D18" w:rsidP="00130D18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Scatter Plot R</w:t>
      </w:r>
      <w:r w:rsidRPr="00130D18">
        <w:rPr>
          <w:b/>
          <w:i/>
          <w:sz w:val="36"/>
          <w:szCs w:val="36"/>
          <w:u w:val="single"/>
        </w:rPr>
        <w:t>equirements:</w:t>
      </w:r>
    </w:p>
    <w:p w:rsidR="00130D18" w:rsidRPr="00130D18" w:rsidRDefault="00130D18">
      <w:pPr>
        <w:rPr>
          <w:sz w:val="32"/>
          <w:szCs w:val="32"/>
        </w:rPr>
      </w:pPr>
      <w:r w:rsidRPr="00130D18">
        <w:rPr>
          <w:sz w:val="32"/>
          <w:szCs w:val="32"/>
        </w:rPr>
        <w:t>Appropriate title</w:t>
      </w:r>
    </w:p>
    <w:p w:rsidR="00130D18" w:rsidRPr="00130D18" w:rsidRDefault="00130D18">
      <w:pPr>
        <w:rPr>
          <w:sz w:val="32"/>
          <w:szCs w:val="32"/>
        </w:rPr>
      </w:pPr>
      <w:r w:rsidRPr="00130D18">
        <w:rPr>
          <w:sz w:val="32"/>
          <w:szCs w:val="32"/>
        </w:rPr>
        <w:t>Label axes with units in brackets</w:t>
      </w:r>
    </w:p>
    <w:p w:rsidR="00130D18" w:rsidRPr="00130D18" w:rsidRDefault="00130D18">
      <w:pPr>
        <w:rPr>
          <w:sz w:val="32"/>
          <w:szCs w:val="32"/>
        </w:rPr>
      </w:pPr>
      <w:r w:rsidRPr="00130D18">
        <w:rPr>
          <w:sz w:val="32"/>
          <w:szCs w:val="32"/>
        </w:rPr>
        <w:t>Start at 0 for both axes (only need to write zero once)</w:t>
      </w:r>
    </w:p>
    <w:p w:rsidR="00130D18" w:rsidRPr="00130D18" w:rsidRDefault="00130D18">
      <w:pPr>
        <w:rPr>
          <w:sz w:val="32"/>
          <w:szCs w:val="32"/>
        </w:rPr>
      </w:pPr>
      <w:r w:rsidRPr="00130D18">
        <w:rPr>
          <w:sz w:val="32"/>
          <w:szCs w:val="32"/>
        </w:rPr>
        <w:t xml:space="preserve">Increased along the x axis by the same amount (if you want to start at zero and jump ahead before you start increasing by the same amount you need to add a zigzag). </w:t>
      </w:r>
      <w:proofErr w:type="gramStart"/>
      <w:r w:rsidRPr="00130D18">
        <w:rPr>
          <w:sz w:val="32"/>
          <w:szCs w:val="32"/>
        </w:rPr>
        <w:t>Same for y-axis.</w:t>
      </w:r>
      <w:proofErr w:type="gramEnd"/>
    </w:p>
    <w:p w:rsidR="00130D18" w:rsidRPr="00130D18" w:rsidRDefault="00130D18">
      <w:pPr>
        <w:rPr>
          <w:sz w:val="32"/>
          <w:szCs w:val="32"/>
        </w:rPr>
      </w:pPr>
      <w:r w:rsidRPr="00130D18">
        <w:rPr>
          <w:sz w:val="32"/>
          <w:szCs w:val="32"/>
        </w:rPr>
        <w:t xml:space="preserve">Do not connect your points. Instead add smooth polynomials that you think can fit the data. On second </w:t>
      </w:r>
      <w:r>
        <w:rPr>
          <w:sz w:val="32"/>
          <w:szCs w:val="32"/>
        </w:rPr>
        <w:t xml:space="preserve">scatter plot </w:t>
      </w:r>
      <w:r w:rsidRPr="00130D18">
        <w:rPr>
          <w:sz w:val="32"/>
          <w:szCs w:val="32"/>
        </w:rPr>
        <w:t xml:space="preserve">add the actually smooth polynomial that fits the data the best. </w:t>
      </w:r>
    </w:p>
    <w:sectPr w:rsidR="00130D18" w:rsidRPr="00130D18" w:rsidSect="00C46056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30D18"/>
    <w:rsid w:val="00130D18"/>
    <w:rsid w:val="002E21AE"/>
    <w:rsid w:val="003263D1"/>
    <w:rsid w:val="004956CA"/>
    <w:rsid w:val="008662EE"/>
    <w:rsid w:val="00C46056"/>
    <w:rsid w:val="00D25CE4"/>
    <w:rsid w:val="00D7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2012-02-22T02:44:00Z</dcterms:created>
  <dcterms:modified xsi:type="dcterms:W3CDTF">2012-02-22T03:05:00Z</dcterms:modified>
</cp:coreProperties>
</file>